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72"/>
          <w:lang w:eastAsia="zh-CN"/>
        </w:rPr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乐亭县冀东果菜批发市场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管理委员会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2024年部门预算绩效文本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乐亭县冀东果菜批发市场管理委员会编制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唐山市乐亭县财政局审核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r>
        <w:fldChar w:fldCharType="end"/>
      </w:r>
    </w:p>
    <w:p>
      <w:r>
        <w:br w:type="page"/>
      </w:r>
      <w:r>
        <w:br w:type="textWrapping"/>
      </w:r>
      <w:bookmarkStart w:id="3" w:name="_GoBack"/>
      <w:bookmarkEnd w:id="3"/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方正小标宋_GBK"/>
          <w:color w:val="000000"/>
          <w:sz w:val="32"/>
          <w:szCs w:val="32"/>
        </w:rPr>
        <w:t xml:space="preserve"> </w:t>
      </w:r>
    </w:p>
    <w:p>
      <w:pPr>
        <w:spacing w:before="10" w:after="10"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</w:rPr>
      </w:pPr>
      <w:bookmarkStart w:id="0" w:name="_Toc_2_2_0000000001"/>
      <w:r>
        <w:rPr>
          <w:rFonts w:ascii="黑体" w:hAnsi="黑体" w:eastAsia="黑体" w:cs="方正黑体_GBK"/>
          <w:color w:val="000000"/>
          <w:sz w:val="32"/>
          <w:szCs w:val="32"/>
        </w:rPr>
        <w:t>一、总体绩效目标</w:t>
      </w:r>
      <w:bookmarkEnd w:id="0"/>
    </w:p>
    <w:p>
      <w:pPr>
        <w:pStyle w:val="7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管理果菜市场，促进县域经济发展。提供果菜经营场所、劳务、信息、代购代销、运输等系列服务，市场封闭化管理，全县果菜市场统一化管理，开辟国际国内市场组织大购大销业务。</w:t>
      </w:r>
    </w:p>
    <w:p>
      <w:pPr>
        <w:spacing w:before="10" w:after="10"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</w:rPr>
      </w:pPr>
      <w:bookmarkStart w:id="1" w:name="_Toc_2_2_0000000002"/>
      <w:r>
        <w:rPr>
          <w:rFonts w:ascii="黑体" w:hAnsi="黑体" w:eastAsia="黑体" w:cs="方正黑体_GBK"/>
          <w:color w:val="000000"/>
          <w:sz w:val="32"/>
          <w:szCs w:val="32"/>
        </w:rPr>
        <w:t>二、分项绩效目标</w:t>
      </w:r>
      <w:bookmarkEnd w:id="1"/>
    </w:p>
    <w:p>
      <w:pPr>
        <w:pStyle w:val="8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1.加强市场管理，为广大果菜农提供良好的交易场所，促进农民增收。</w:t>
      </w:r>
    </w:p>
    <w:p>
      <w:pPr>
        <w:pStyle w:val="8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2.果菜价格信息每天在国家相关平台报送，为菜农、客户、统计部门提供及时准确的果菜价格信息。</w:t>
      </w:r>
    </w:p>
    <w:p>
      <w:pPr>
        <w:pStyle w:val="8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3.做好农产品监测，为社会提供安全可靠的农产品。</w:t>
      </w:r>
    </w:p>
    <w:p>
      <w:pPr>
        <w:pStyle w:val="8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4.确保职工的工资足额发放，利于社会的稳定。</w:t>
      </w:r>
    </w:p>
    <w:p>
      <w:pPr>
        <w:spacing w:before="10" w:after="10"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</w:rPr>
      </w:pPr>
      <w:bookmarkStart w:id="2" w:name="_Toc_2_2_0000000003"/>
      <w:r>
        <w:rPr>
          <w:rFonts w:ascii="黑体" w:hAnsi="黑体" w:eastAsia="黑体" w:cs="方正黑体_GBK"/>
          <w:color w:val="000000"/>
          <w:sz w:val="32"/>
          <w:szCs w:val="32"/>
        </w:rPr>
        <w:t>三、工作保障措施</w:t>
      </w:r>
      <w:bookmarkEnd w:id="2"/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1.加强市场的管理，做好市场内的管理、收费、结算的服务工作、工作人员要热情，真诚的服务果菜农、外地客商，让服务对象有宾至如归的感受。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2.负责信息收集报送的工作人员，做到每天风雨无阻365日不间断的报送果菜行情，为果菜农、客商统计部门提供及时准确的果菜价格信息。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3.市场内农产品监测站，做到多方采样，品种齐全，监测精准，提供真实可靠的农产品检测信息。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4.市场决策管理层，全面监督管理收费工作，关注收费进度，同时精打细算，节省开支，确保职工工资福利的足额发放，利于社会稳定。</w:t>
      </w:r>
    </w:p>
    <w:p>
      <w:pPr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sectPr>
      <w:footerReference r:id="rId3" w:type="default"/>
      <w:footerReference r:id="rId4" w:type="even"/>
      <w:pgSz w:w="11900" w:h="16840"/>
      <w:pgMar w:top="1984" w:right="1304" w:bottom="1134" w:left="1304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YzdlMDgyNDRkMzM2NGU4YmVmMTI4MjVhNmJhODQifQ=="/>
  </w:docVars>
  <w:rsids>
    <w:rsidRoot w:val="00D7790F"/>
    <w:rsid w:val="004B59D3"/>
    <w:rsid w:val="00507B2A"/>
    <w:rsid w:val="008255CD"/>
    <w:rsid w:val="008F7B54"/>
    <w:rsid w:val="00D7790F"/>
    <w:rsid w:val="798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autoRedefine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3">
    <w:name w:val="toc 2"/>
    <w:basedOn w:val="1"/>
    <w:qFormat/>
    <w:uiPriority w:val="0"/>
    <w:pPr>
      <w:ind w:left="240"/>
    </w:pPr>
  </w:style>
  <w:style w:type="table" w:styleId="5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2024-02-04T09:26:59Z</dcterms:created>
  <dcterms:modified xsi:type="dcterms:W3CDTF">2024-02-04T01:26:59Z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A952A45A-790F-4864-AC2F-5AA2EF83D936}">
  <ds:schemaRefs/>
</ds:datastoreItem>
</file>

<file path=customXml/itemProps2.xml><?xml version="1.0" encoding="utf-8"?>
<ds:datastoreItem xmlns:ds="http://schemas.openxmlformats.org/officeDocument/2006/customXml" ds:itemID="{8E1656BE-A1F5-4EB5-818B-5CB754087B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135</Words>
  <Characters>776</Characters>
  <Lines>6</Lines>
  <Paragraphs>1</Paragraphs>
  <TotalTime>81</TotalTime>
  <ScaleCrop>false</ScaleCrop>
  <LinksUpToDate>false</LinksUpToDate>
  <CharactersWithSpaces>910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2024-02-04T01:25:00Z</dcterms:created>
  <dc:creator>Administrator</dc:creator>
  <cp:lastModifiedBy>Administrator</cp:lastModifiedBy>
  <dcterms:modified xsi:type="dcterms:W3CDTF">2024-03-22T08:00:36Z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000BB636E1434438A8B2256C3AA4C242_12</vt:lpwstr>
  </property>
</Properties>
</file>